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AED1" w14:textId="072D79E1" w:rsidR="00664320" w:rsidRPr="00E82004" w:rsidRDefault="007E7F39" w:rsidP="007E7F3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</w:rPr>
        <w:t>Fall</w:t>
      </w:r>
      <w:r w:rsidR="00664320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Health Tip: </w:t>
      </w:r>
      <w:r w:rsidR="0014405D">
        <w:rPr>
          <w:rFonts w:ascii="Arial" w:eastAsia="Times New Roman" w:hAnsi="Arial" w:cs="Arial"/>
          <w:b/>
          <w:color w:val="000000"/>
          <w:sz w:val="21"/>
          <w:szCs w:val="21"/>
        </w:rPr>
        <w:t>Squash Mosquito Threats at Home</w:t>
      </w:r>
    </w:p>
    <w:p w14:paraId="30851340" w14:textId="77777777" w:rsidR="007E7F39" w:rsidRDefault="007E7F39" w:rsidP="007E7F3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As spiced pumpkin lattes and holiday g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</w:rPr>
        <w:t>ear returns</w:t>
      </w:r>
      <w:r w:rsidR="00664320" w:rsidRPr="0013443A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="00664320">
        <w:rPr>
          <w:rFonts w:ascii="Arial" w:eastAsia="Times New Roman" w:hAnsi="Arial" w:cs="Arial"/>
          <w:color w:val="000000"/>
          <w:sz w:val="21"/>
          <w:szCs w:val="21"/>
        </w:rPr>
        <w:t xml:space="preserve"> our minds turn to </w:t>
      </w:r>
      <w:r>
        <w:rPr>
          <w:rFonts w:ascii="Arial" w:eastAsia="Times New Roman" w:hAnsi="Arial" w:cs="Arial"/>
          <w:color w:val="000000"/>
          <w:sz w:val="21"/>
          <w:szCs w:val="21"/>
        </w:rPr>
        <w:t>autumn</w:t>
      </w:r>
      <w:r w:rsidR="00664320">
        <w:rPr>
          <w:rFonts w:ascii="Arial" w:eastAsia="Times New Roman" w:hAnsi="Arial" w:cs="Arial"/>
          <w:color w:val="000000"/>
          <w:sz w:val="21"/>
          <w:szCs w:val="21"/>
        </w:rPr>
        <w:t xml:space="preserve"> fun. However, fun doesn’t mean we ignore our health. That’s why it’s important to</w:t>
      </w:r>
      <w:r w:rsidR="00664320" w:rsidRPr="0013443A">
        <w:rPr>
          <w:rFonts w:ascii="Arial" w:eastAsia="Times New Roman" w:hAnsi="Arial" w:cs="Arial"/>
          <w:color w:val="000000"/>
          <w:sz w:val="21"/>
          <w:szCs w:val="21"/>
        </w:rPr>
        <w:t xml:space="preserve"> important to bring </w:t>
      </w:r>
      <w:r w:rsidR="00664320">
        <w:rPr>
          <w:rFonts w:ascii="Arial" w:eastAsia="Times New Roman" w:hAnsi="Arial" w:cs="Arial"/>
          <w:color w:val="000000"/>
          <w:sz w:val="21"/>
          <w:szCs w:val="21"/>
        </w:rPr>
        <w:t xml:space="preserve">your attention to the most dangerous creature on this planet: The mosquito.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And yes, they are still active whenever it is warm, even during the fall and winter seasons! </w:t>
      </w:r>
    </w:p>
    <w:p w14:paraId="4CBFCD0A" w14:textId="7C404FEB" w:rsidR="007E7F39" w:rsidRDefault="00664320" w:rsidP="007E7F3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Remember,</w:t>
      </w:r>
      <w:r w:rsidRPr="0013443A">
        <w:rPr>
          <w:rFonts w:ascii="Arial" w:eastAsia="Times New Roman" w:hAnsi="Arial" w:cs="Arial"/>
          <w:color w:val="000000"/>
          <w:sz w:val="21"/>
          <w:szCs w:val="21"/>
        </w:rPr>
        <w:t xml:space="preserve"> just one </w:t>
      </w:r>
      <w:r>
        <w:rPr>
          <w:rFonts w:ascii="Arial" w:eastAsia="Times New Roman" w:hAnsi="Arial" w:cs="Arial"/>
          <w:color w:val="000000"/>
          <w:sz w:val="21"/>
          <w:szCs w:val="21"/>
        </w:rPr>
        <w:t>bite can make you seriously ill with diseases, such as West Nile virus.</w:t>
      </w:r>
      <w:r w:rsidR="0014405D">
        <w:rPr>
          <w:rFonts w:ascii="Arial" w:eastAsia="Times New Roman" w:hAnsi="Arial" w:cs="Arial"/>
          <w:color w:val="000000"/>
          <w:sz w:val="21"/>
          <w:szCs w:val="21"/>
        </w:rPr>
        <w:t xml:space="preserve"> Last year, more than 270 people in L.A. County were bit by mosquitoes and infected by West Nile virus!</w:t>
      </w:r>
    </w:p>
    <w:p w14:paraId="42CE45BB" w14:textId="7529C91A" w:rsidR="00664320" w:rsidRDefault="00664320" w:rsidP="007E7F3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Here are some simple actions you can do yourself to keep mosquitoes out of your home, yard and patio:</w:t>
      </w:r>
    </w:p>
    <w:p w14:paraId="7E55FC62" w14:textId="77777777" w:rsidR="00664320" w:rsidRDefault="00664320" w:rsidP="007E7F39">
      <w:pPr>
        <w:pStyle w:val="ListParagraph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746E">
        <w:rPr>
          <w:rFonts w:ascii="Arial" w:eastAsia="Times New Roman" w:hAnsi="Arial" w:cs="Arial"/>
          <w:b/>
          <w:color w:val="000000"/>
          <w:sz w:val="21"/>
          <w:szCs w:val="21"/>
        </w:rPr>
        <w:t>Tip ‘n toss, show them who’s boss!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– Every week, dump out stagnant water onto the ground or grass so you don’t invite mosquitoes to your home. Remember, even a small vase with water or a bucket of water can be a mosquito source.</w:t>
      </w:r>
    </w:p>
    <w:p w14:paraId="43C0398E" w14:textId="77777777" w:rsidR="00664320" w:rsidRDefault="00664320" w:rsidP="007E7F39">
      <w:pPr>
        <w:pStyle w:val="ListParagraph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746E">
        <w:rPr>
          <w:rFonts w:ascii="Arial" w:eastAsia="Times New Roman" w:hAnsi="Arial" w:cs="Arial"/>
          <w:b/>
          <w:color w:val="000000"/>
          <w:sz w:val="21"/>
          <w:szCs w:val="21"/>
        </w:rPr>
        <w:t>Repel, don’t let the bites swell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– Tired of those embarrassing mosquito bites? Use insect repellent! Look for repellent that have any one of the following ingredients: Oil of lemon eucalyptus, Picaridin or DEET.</w:t>
      </w:r>
    </w:p>
    <w:p w14:paraId="406CE376" w14:textId="77777777" w:rsidR="00664320" w:rsidRDefault="00664320" w:rsidP="007E7F39">
      <w:pPr>
        <w:pStyle w:val="ListParagraph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3746E">
        <w:rPr>
          <w:rFonts w:ascii="Arial" w:eastAsia="Times New Roman" w:hAnsi="Arial" w:cs="Arial"/>
          <w:b/>
          <w:color w:val="000000"/>
          <w:sz w:val="21"/>
          <w:szCs w:val="21"/>
        </w:rPr>
        <w:t>Screen them, block them out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– Mosquitoes are able to fly through small tears in your window and door screens. Maintain the screens and repair them before mosquitoes find a way in.</w:t>
      </w:r>
    </w:p>
    <w:p w14:paraId="2C5F0EC5" w14:textId="77777777" w:rsidR="00664320" w:rsidRDefault="00664320" w:rsidP="007E7F3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If you follow these helpful, do-it-yourself tips, you are one step closer to creating a bite-free home!</w:t>
      </w:r>
    </w:p>
    <w:p w14:paraId="55C65A6E" w14:textId="77777777" w:rsidR="00664320" w:rsidRPr="00E82004" w:rsidRDefault="00664320" w:rsidP="007E7F3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For more information, please contact the San Gabriel Valley Mosquito and Vector Control District at 562-814-9466 or </w:t>
      </w:r>
      <w:hyperlink r:id="rId5" w:history="1">
        <w:r w:rsidRPr="00914FA9">
          <w:rPr>
            <w:rStyle w:val="Hyperlink"/>
            <w:rFonts w:ascii="Arial" w:eastAsia="Times New Roman" w:hAnsi="Arial" w:cs="Arial"/>
            <w:sz w:val="21"/>
            <w:szCs w:val="21"/>
          </w:rPr>
          <w:t>www.SGVMosquito.org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5881703" w14:textId="77777777" w:rsidR="00AC5469" w:rsidRPr="00664320" w:rsidRDefault="00AC5469" w:rsidP="007E7F39">
      <w:pPr>
        <w:spacing w:line="240" w:lineRule="auto"/>
      </w:pPr>
    </w:p>
    <w:sectPr w:rsidR="00AC5469" w:rsidRPr="00664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1BF3"/>
    <w:multiLevelType w:val="hybridMultilevel"/>
    <w:tmpl w:val="ABB8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05BBC"/>
    <w:multiLevelType w:val="multilevel"/>
    <w:tmpl w:val="0420A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6550A"/>
    <w:multiLevelType w:val="multilevel"/>
    <w:tmpl w:val="586C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A"/>
    <w:rsid w:val="000D1BD2"/>
    <w:rsid w:val="0013443A"/>
    <w:rsid w:val="0014405D"/>
    <w:rsid w:val="0044450D"/>
    <w:rsid w:val="00496801"/>
    <w:rsid w:val="005769E2"/>
    <w:rsid w:val="00664320"/>
    <w:rsid w:val="007E7F39"/>
    <w:rsid w:val="008170C3"/>
    <w:rsid w:val="00AC5469"/>
    <w:rsid w:val="00BF32AF"/>
    <w:rsid w:val="00D47934"/>
    <w:rsid w:val="00E8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FDA4"/>
  <w15:docId w15:val="{AC4B0FDA-FD34-F04E-8924-70E798FF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44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0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3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GVMosquit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 Sun</dc:creator>
  <cp:lastModifiedBy>Microsoft Office User</cp:lastModifiedBy>
  <cp:revision>2</cp:revision>
  <dcterms:created xsi:type="dcterms:W3CDTF">2018-08-28T14:32:00Z</dcterms:created>
  <dcterms:modified xsi:type="dcterms:W3CDTF">2018-08-28T14:32:00Z</dcterms:modified>
</cp:coreProperties>
</file>